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24" w:rsidRDefault="00B32724" w:rsidP="00B32724">
      <w:pPr>
        <w:pStyle w:val="a3"/>
        <w:spacing w:before="0" w:beforeAutospacing="0" w:after="0" w:afterAutospacing="0"/>
        <w:jc w:val="center"/>
        <w:rPr>
          <w:rStyle w:val="intro14"/>
          <w:b/>
          <w:color w:val="332B22"/>
        </w:rPr>
      </w:pPr>
      <w:r>
        <w:rPr>
          <w:rStyle w:val="intro14"/>
          <w:b/>
          <w:color w:val="332B22"/>
        </w:rPr>
        <w:t>Аннотация к рабочей программе  по алгебре  9 класс</w:t>
      </w:r>
    </w:p>
    <w:p w:rsidR="00B32724" w:rsidRDefault="00B32724" w:rsidP="00B32724">
      <w:pPr>
        <w:pStyle w:val="a3"/>
        <w:spacing w:before="0" w:beforeAutospacing="0" w:after="0" w:afterAutospacing="0"/>
        <w:jc w:val="center"/>
        <w:rPr>
          <w:rStyle w:val="intro14"/>
          <w:b/>
          <w:color w:val="332B22"/>
        </w:rPr>
      </w:pPr>
      <w:r>
        <w:rPr>
          <w:rStyle w:val="intro14"/>
          <w:b/>
          <w:color w:val="332B22"/>
        </w:rPr>
        <w:t xml:space="preserve">на </w:t>
      </w:r>
      <w:r w:rsidRPr="007A6F87">
        <w:rPr>
          <w:rStyle w:val="intro14"/>
          <w:b/>
        </w:rPr>
        <w:t>2019-2020</w:t>
      </w:r>
      <w:r>
        <w:rPr>
          <w:rStyle w:val="intro14"/>
          <w:b/>
          <w:color w:val="332B22"/>
        </w:rPr>
        <w:t xml:space="preserve"> учебный год.</w:t>
      </w:r>
    </w:p>
    <w:p w:rsidR="00B32724" w:rsidRPr="00B32724" w:rsidRDefault="00B32724" w:rsidP="00B32724">
      <w:pPr>
        <w:widowControl w:val="0"/>
        <w:numPr>
          <w:ilvl w:val="1"/>
          <w:numId w:val="6"/>
        </w:numPr>
        <w:spacing w:before="20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учебного предмета в структуре основной образовательной программы школы.</w:t>
      </w:r>
    </w:p>
    <w:p w:rsidR="00B32724" w:rsidRPr="00B32724" w:rsidRDefault="00B32724" w:rsidP="00B32724">
      <w:pPr>
        <w:widowControl w:val="0"/>
        <w:ind w:left="567"/>
        <w:jc w:val="both"/>
        <w:rPr>
          <w:color w:val="FF0000"/>
        </w:rPr>
      </w:pPr>
      <w:r>
        <w:t xml:space="preserve">Рабочая программа  по алгебре  для </w:t>
      </w:r>
      <w:proofErr w:type="gramStart"/>
      <w:r>
        <w:t>обучающихся</w:t>
      </w:r>
      <w:proofErr w:type="gramEnd"/>
      <w:r>
        <w:t xml:space="preserve"> </w:t>
      </w:r>
      <w:r>
        <w:rPr>
          <w:bCs/>
        </w:rPr>
        <w:t xml:space="preserve">9  класса основного общего  образования </w:t>
      </w:r>
      <w:r>
        <w:rPr>
          <w:iCs/>
        </w:rPr>
        <w:t xml:space="preserve">составлена на основе </w:t>
      </w:r>
      <w:r w:rsidRPr="00911775">
        <w:t>Федерального компонента государственного стандарта основного общего образования,2004г</w:t>
      </w:r>
      <w:r>
        <w:t xml:space="preserve">, Примерной программы по учебным предметам.  </w:t>
      </w:r>
      <w:r w:rsidRPr="00911775">
        <w:t>Математика. 5 – 9 классы: проект.- 2-е изд. – М.: Просвещение, 2012, основной образова</w:t>
      </w:r>
      <w:r>
        <w:t xml:space="preserve">тельной  </w:t>
      </w:r>
      <w:r w:rsidRPr="00B32724">
        <w:t>программы школы на 2019-2020 учебный год.</w:t>
      </w:r>
    </w:p>
    <w:p w:rsidR="00B32724" w:rsidRDefault="00B32724" w:rsidP="00B32724">
      <w:pPr>
        <w:ind w:left="567"/>
        <w:jc w:val="both"/>
      </w:pPr>
      <w:r>
        <w:t xml:space="preserve">   Учебно-методический  комплект:</w:t>
      </w:r>
    </w:p>
    <w:p w:rsidR="00B32724" w:rsidRDefault="00B32724" w:rsidP="00B32724">
      <w:pPr>
        <w:ind w:left="567"/>
        <w:jc w:val="both"/>
      </w:pPr>
      <w:r>
        <w:t xml:space="preserve">Алгебра.  9 класс: учебник для общеобразовательных организаций / </w:t>
      </w:r>
      <w:r>
        <w:sym w:font="Symbol" w:char="F05B"/>
      </w:r>
      <w:r>
        <w:t xml:space="preserve">авторы Ю.М. Колягин, М.В Ткачёва, Н.Е. Федорова, М.И. </w:t>
      </w:r>
      <w:proofErr w:type="spellStart"/>
      <w:r>
        <w:t>Шабунин</w:t>
      </w:r>
      <w:proofErr w:type="spellEnd"/>
      <w:r>
        <w:sym w:font="Symbol" w:char="F05D"/>
      </w:r>
      <w:r>
        <w:t>. – 2-е издание - М.: Просвещение, 2018;</w:t>
      </w:r>
    </w:p>
    <w:p w:rsidR="00B32724" w:rsidRDefault="00B32724" w:rsidP="00B32724">
      <w:pPr>
        <w:ind w:left="567"/>
        <w:jc w:val="both"/>
      </w:pPr>
      <w:r>
        <w:t xml:space="preserve">Рабочая тетрадь для 9 класса / </w:t>
      </w:r>
      <w:r>
        <w:sym w:font="Symbol" w:char="F05B"/>
      </w:r>
      <w:r>
        <w:t xml:space="preserve">авторы Ю.М. Колягин, М.В Ткачёва, Н.Е. Федорова, М.И. </w:t>
      </w:r>
      <w:proofErr w:type="spellStart"/>
      <w:r>
        <w:t>Шабунин</w:t>
      </w:r>
      <w:proofErr w:type="spellEnd"/>
      <w:proofErr w:type="gramStart"/>
      <w:r>
        <w:sym w:font="Symbol" w:char="F05D"/>
      </w:r>
      <w:r>
        <w:t>-</w:t>
      </w:r>
      <w:proofErr w:type="gramEnd"/>
      <w:r>
        <w:t>М.: Просвещение, 2018;</w:t>
      </w:r>
    </w:p>
    <w:p w:rsidR="00B32724" w:rsidRPr="00153832" w:rsidRDefault="00B32724" w:rsidP="00B32724">
      <w:pPr>
        <w:ind w:left="567"/>
        <w:jc w:val="center"/>
        <w:rPr>
          <w:b/>
          <w:color w:val="000000"/>
        </w:rPr>
      </w:pPr>
      <w:r w:rsidRPr="00153832">
        <w:rPr>
          <w:b/>
          <w:color w:val="000000"/>
        </w:rPr>
        <w:t>Характеристика предмета</w:t>
      </w:r>
    </w:p>
    <w:p w:rsidR="00B32724" w:rsidRDefault="00B32724" w:rsidP="00B32724">
      <w:pPr>
        <w:ind w:left="567"/>
        <w:jc w:val="both"/>
        <w:rPr>
          <w:b/>
        </w:rPr>
      </w:pPr>
      <w:r>
        <w:rPr>
          <w:b/>
        </w:rPr>
        <w:t xml:space="preserve">   Цели изучения</w:t>
      </w:r>
    </w:p>
    <w:p w:rsidR="00B32724" w:rsidRPr="00837451" w:rsidRDefault="00B32724" w:rsidP="00B32724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837451">
        <w:rPr>
          <w:rFonts w:ascii="Times New Roman" w:hAnsi="Times New Roman"/>
          <w:sz w:val="24"/>
          <w:szCs w:val="24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B32724" w:rsidRPr="00837451" w:rsidRDefault="00B32724" w:rsidP="00B32724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837451">
        <w:rPr>
          <w:rFonts w:ascii="Times New Roman" w:hAnsi="Times New Roman"/>
          <w:sz w:val="24"/>
          <w:szCs w:val="24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B32724" w:rsidRPr="00837451" w:rsidRDefault="00B32724" w:rsidP="00B32724">
      <w:pPr>
        <w:pStyle w:val="a4"/>
        <w:numPr>
          <w:ilvl w:val="0"/>
          <w:numId w:val="1"/>
        </w:numPr>
        <w:shd w:val="clear" w:color="auto" w:fill="FFFFFF"/>
        <w:spacing w:before="24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837451">
        <w:rPr>
          <w:rFonts w:ascii="Times New Roman" w:hAnsi="Times New Roman"/>
          <w:sz w:val="24"/>
          <w:szCs w:val="24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B32724" w:rsidRPr="00837451" w:rsidRDefault="00B32724" w:rsidP="00B32724">
      <w:pPr>
        <w:pStyle w:val="a4"/>
        <w:numPr>
          <w:ilvl w:val="0"/>
          <w:numId w:val="1"/>
        </w:numPr>
        <w:shd w:val="clear" w:color="auto" w:fill="FFFFFF"/>
        <w:spacing w:before="24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837451">
        <w:rPr>
          <w:rFonts w:ascii="Times New Roman" w:hAnsi="Times New Roman"/>
          <w:sz w:val="24"/>
          <w:szCs w:val="24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B32724" w:rsidRDefault="00B32724" w:rsidP="00B32724">
      <w:pPr>
        <w:tabs>
          <w:tab w:val="left" w:pos="284"/>
          <w:tab w:val="left" w:pos="709"/>
        </w:tabs>
        <w:ind w:left="567"/>
        <w:jc w:val="both"/>
      </w:pPr>
      <w:r>
        <w:rPr>
          <w:b/>
        </w:rPr>
        <w:t xml:space="preserve">   Задачи  изучения</w:t>
      </w:r>
    </w:p>
    <w:p w:rsidR="00B32724" w:rsidRPr="00837451" w:rsidRDefault="00B32724" w:rsidP="00B3272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837451">
        <w:rPr>
          <w:rFonts w:ascii="Times New Roman" w:hAnsi="Times New Roman"/>
          <w:sz w:val="24"/>
          <w:szCs w:val="24"/>
        </w:rPr>
        <w:t>развитие представления о числе и роли вычислений в человеческой практике; формирование практических навыков выполнения устных, письменных, инструментальных вычислений, развитие вычислительной культуры;</w:t>
      </w:r>
    </w:p>
    <w:p w:rsidR="00B32724" w:rsidRPr="00837451" w:rsidRDefault="00B32724" w:rsidP="00B3272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837451">
        <w:rPr>
          <w:rFonts w:ascii="Times New Roman" w:hAnsi="Times New Roman"/>
          <w:sz w:val="24"/>
          <w:szCs w:val="24"/>
        </w:rPr>
        <w:t>овладение символическим языком алгебры, выработка формально-оперативные алгебраических умений и применение их к решению математических и нематематических задач;</w:t>
      </w:r>
    </w:p>
    <w:p w:rsidR="00B32724" w:rsidRPr="00837451" w:rsidRDefault="00B32724" w:rsidP="00B3272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837451">
        <w:rPr>
          <w:rFonts w:ascii="Times New Roman" w:hAnsi="Times New Roman"/>
          <w:sz w:val="24"/>
          <w:szCs w:val="24"/>
        </w:rPr>
        <w:t>изучение свойств и графиков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B32724" w:rsidRPr="00837451" w:rsidRDefault="00B32724" w:rsidP="00B3272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837451">
        <w:rPr>
          <w:rFonts w:ascii="Times New Roman" w:hAnsi="Times New Roman"/>
          <w:sz w:val="24"/>
          <w:szCs w:val="24"/>
        </w:rPr>
        <w:t>развитие пространственных представлений и изобразительных умений, освоение основных фактов и методов планиметрии, знакомство с простейшими пространственными телами и их свойствами;</w:t>
      </w:r>
    </w:p>
    <w:p w:rsidR="00B32724" w:rsidRPr="00837451" w:rsidRDefault="00B32724" w:rsidP="00B3272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837451">
        <w:rPr>
          <w:rFonts w:ascii="Times New Roman" w:hAnsi="Times New Roman"/>
          <w:sz w:val="24"/>
          <w:szCs w:val="24"/>
        </w:rPr>
        <w:t>получение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B32724" w:rsidRPr="00837451" w:rsidRDefault="00B32724" w:rsidP="00B3272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837451">
        <w:rPr>
          <w:rFonts w:ascii="Times New Roman" w:hAnsi="Times New Roman"/>
          <w:sz w:val="24"/>
          <w:szCs w:val="24"/>
        </w:rPr>
        <w:lastRenderedPageBreak/>
        <w:t xml:space="preserve">развитие логического мышления и речи – умения логически обосновывать суждения, проводить несложные систематизации, приводить примеры и </w:t>
      </w:r>
      <w:proofErr w:type="spellStart"/>
      <w:r w:rsidRPr="00837451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837451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B32724" w:rsidRDefault="00B32724" w:rsidP="00B3272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837451">
        <w:rPr>
          <w:rFonts w:ascii="Times New Roman" w:hAnsi="Times New Roman"/>
          <w:sz w:val="24"/>
          <w:szCs w:val="24"/>
        </w:rPr>
        <w:t>формирование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B32724" w:rsidRPr="00CF55F5" w:rsidRDefault="00B32724" w:rsidP="00B32724">
      <w:pPr>
        <w:pStyle w:val="a4"/>
        <w:shd w:val="clear" w:color="auto" w:fill="FFFFFF"/>
        <w:ind w:left="567"/>
        <w:jc w:val="both"/>
        <w:rPr>
          <w:rFonts w:ascii="Times New Roman" w:hAnsi="Times New Roman"/>
          <w:sz w:val="24"/>
          <w:szCs w:val="24"/>
        </w:rPr>
      </w:pPr>
      <w:r w:rsidRPr="00CF55F5">
        <w:rPr>
          <w:rFonts w:ascii="Times New Roman" w:hAnsi="Times New Roman"/>
          <w:sz w:val="24"/>
          <w:szCs w:val="24"/>
        </w:rPr>
        <w:t xml:space="preserve">   В соответствии с учебным </w:t>
      </w:r>
      <w:r>
        <w:rPr>
          <w:rFonts w:ascii="Times New Roman" w:hAnsi="Times New Roman"/>
          <w:sz w:val="24"/>
          <w:szCs w:val="24"/>
        </w:rPr>
        <w:t>планом  на изучение</w:t>
      </w:r>
      <w:r w:rsidRPr="00CF55F5">
        <w:rPr>
          <w:rFonts w:ascii="Times New Roman" w:hAnsi="Times New Roman"/>
          <w:sz w:val="24"/>
          <w:szCs w:val="24"/>
        </w:rPr>
        <w:t xml:space="preserve"> алгебры в 9 классе отводится   3 учебных часа в неделю, всего  10</w:t>
      </w:r>
      <w:r>
        <w:rPr>
          <w:rFonts w:ascii="Times New Roman" w:hAnsi="Times New Roman"/>
          <w:sz w:val="24"/>
          <w:szCs w:val="24"/>
        </w:rPr>
        <w:t xml:space="preserve">0 </w:t>
      </w:r>
      <w:r w:rsidRPr="00CF55F5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CF55F5">
        <w:rPr>
          <w:rFonts w:ascii="Times New Roman" w:hAnsi="Times New Roman"/>
          <w:sz w:val="24"/>
          <w:szCs w:val="24"/>
        </w:rPr>
        <w:t xml:space="preserve">, из них </w:t>
      </w:r>
      <w:r>
        <w:rPr>
          <w:rFonts w:ascii="Times New Roman" w:hAnsi="Times New Roman"/>
        </w:rPr>
        <w:t xml:space="preserve">тематических </w:t>
      </w:r>
      <w:r>
        <w:rPr>
          <w:rFonts w:ascii="Times New Roman" w:hAnsi="Times New Roman"/>
          <w:sz w:val="24"/>
          <w:szCs w:val="24"/>
        </w:rPr>
        <w:t>контрольных работ 3 часа</w:t>
      </w:r>
      <w:r w:rsidRPr="00CF55F5">
        <w:rPr>
          <w:rFonts w:ascii="Times New Roman" w:hAnsi="Times New Roman"/>
          <w:sz w:val="24"/>
          <w:szCs w:val="24"/>
        </w:rPr>
        <w:t>, которые распределены по разделам следующим образом:  «Степень с рациональным показателем»   1 час, «Степенная функция»    1 час, «Прогрессия» 1 час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F55F5">
        <w:rPr>
          <w:rFonts w:ascii="Times New Roman" w:hAnsi="Times New Roman"/>
          <w:sz w:val="24"/>
          <w:szCs w:val="24"/>
        </w:rPr>
        <w:t xml:space="preserve">Кроме того </w:t>
      </w:r>
      <w:proofErr w:type="gramStart"/>
      <w:r w:rsidRPr="00CF55F5">
        <w:rPr>
          <w:rFonts w:ascii="Times New Roman" w:hAnsi="Times New Roman"/>
          <w:sz w:val="24"/>
          <w:szCs w:val="24"/>
        </w:rPr>
        <w:t>запланированы</w:t>
      </w:r>
      <w:proofErr w:type="gramEnd"/>
      <w:r w:rsidRPr="00CF55F5">
        <w:rPr>
          <w:rFonts w:ascii="Times New Roman" w:hAnsi="Times New Roman"/>
          <w:sz w:val="24"/>
          <w:szCs w:val="24"/>
        </w:rPr>
        <w:t xml:space="preserve"> стартовая  контрольная работа  1 час</w:t>
      </w:r>
      <w:r w:rsidRPr="00CF55F5">
        <w:rPr>
          <w:rFonts w:ascii="Times New Roman" w:hAnsi="Times New Roman"/>
        </w:rPr>
        <w:t xml:space="preserve"> и 3часа на проведение пробного экзамена.</w:t>
      </w:r>
    </w:p>
    <w:p w:rsidR="00B32724" w:rsidRPr="00B32724" w:rsidRDefault="00B32724" w:rsidP="00B32724">
      <w:pPr>
        <w:pStyle w:val="a4"/>
        <w:shd w:val="clear" w:color="auto" w:fill="FFFFFF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Подготовка к ОГЭ  </w:t>
      </w:r>
      <w:r w:rsidRPr="00CF55F5">
        <w:rPr>
          <w:rFonts w:ascii="Times New Roman" w:hAnsi="Times New Roman"/>
        </w:rPr>
        <w:t xml:space="preserve"> проводится на каждом уроке в течени</w:t>
      </w:r>
      <w:proofErr w:type="gramStart"/>
      <w:r w:rsidRPr="00CF55F5">
        <w:rPr>
          <w:rFonts w:ascii="Times New Roman" w:hAnsi="Times New Roman"/>
        </w:rPr>
        <w:t>и</w:t>
      </w:r>
      <w:proofErr w:type="gramEnd"/>
      <w:r w:rsidRPr="00CF55F5">
        <w:rPr>
          <w:rFonts w:ascii="Times New Roman" w:hAnsi="Times New Roman"/>
        </w:rPr>
        <w:t xml:space="preserve"> 10-15 минут.</w:t>
      </w:r>
    </w:p>
    <w:p w:rsidR="00B32724" w:rsidRPr="00B32724" w:rsidRDefault="00B32724" w:rsidP="00B32724">
      <w:pPr>
        <w:ind w:left="567"/>
        <w:jc w:val="both"/>
      </w:pPr>
      <w:r>
        <w:t>В течение учебного года  возможна  корректировка распределения  часов по темам  и изменение  даты проведения уроков (в том числе контрольных работ) с учетом хода усвоения  учебного материала обучающимися или в связи с другими объективными причинами.</w:t>
      </w:r>
    </w:p>
    <w:p w:rsidR="00B32724" w:rsidRPr="00B32724" w:rsidRDefault="00B32724" w:rsidP="00B32724">
      <w:pPr>
        <w:ind w:left="567"/>
        <w:jc w:val="center"/>
        <w:rPr>
          <w:b/>
          <w:sz w:val="24"/>
          <w:szCs w:val="24"/>
        </w:rPr>
      </w:pPr>
      <w:r w:rsidRPr="00B32724">
        <w:rPr>
          <w:b/>
          <w:sz w:val="24"/>
          <w:szCs w:val="24"/>
        </w:rPr>
        <w:t>ПЛАНИРУЕМЫЕ РЕЗУЛЬТАТЫ ОСВОЕНИЯ УЧЕБНОГО ПРЕДМЕТА.</w:t>
      </w:r>
    </w:p>
    <w:p w:rsidR="00B32724" w:rsidRPr="00FF4C23" w:rsidRDefault="00B32724" w:rsidP="00B32724">
      <w:pPr>
        <w:spacing w:after="0"/>
        <w:ind w:left="567"/>
        <w:jc w:val="both"/>
        <w:rPr>
          <w:rFonts w:eastAsia="Calibri"/>
          <w:lang w:eastAsia="en-US"/>
        </w:rPr>
      </w:pPr>
      <w:r w:rsidRPr="00FF4C23">
        <w:rPr>
          <w:rFonts w:eastAsia="Calibri"/>
          <w:lang w:eastAsia="en-US"/>
        </w:rPr>
        <w:t xml:space="preserve">В результате изучения курса алгебры 9-го класса </w:t>
      </w:r>
      <w:r>
        <w:rPr>
          <w:rFonts w:eastAsia="Calibri"/>
          <w:lang w:eastAsia="en-US"/>
        </w:rPr>
        <w:t>обучающиеся  должны:</w:t>
      </w:r>
    </w:p>
    <w:p w:rsidR="00B32724" w:rsidRPr="00003963" w:rsidRDefault="00B32724" w:rsidP="00B32724">
      <w:pPr>
        <w:pStyle w:val="a3"/>
        <w:shd w:val="clear" w:color="auto" w:fill="FFFFFF"/>
        <w:spacing w:before="0" w:beforeAutospacing="0" w:after="0" w:afterAutospacing="0"/>
        <w:ind w:left="567"/>
      </w:pPr>
      <w:r w:rsidRPr="00003963">
        <w:rPr>
          <w:bCs/>
        </w:rPr>
        <w:t>знать/понимать</w:t>
      </w:r>
    </w:p>
    <w:p w:rsidR="00B32724" w:rsidRPr="00FF4C23" w:rsidRDefault="00B32724" w:rsidP="00B32724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567" w:firstLine="0"/>
        <w:rPr>
          <w:color w:val="000000"/>
        </w:rPr>
      </w:pPr>
      <w:r w:rsidRPr="00FF4C23">
        <w:rPr>
          <w:color w:val="000000"/>
        </w:rPr>
        <w:t>существо понятия математического доказательства; примеры доказательств;</w:t>
      </w:r>
      <w:r w:rsidRPr="00FF4C23">
        <w:rPr>
          <w:rStyle w:val="apple-converted-space"/>
          <w:color w:val="000000"/>
        </w:rPr>
        <w:t> </w:t>
      </w:r>
      <w:r w:rsidRPr="00FF4C23">
        <w:rPr>
          <w:color w:val="000000"/>
        </w:rPr>
        <w:br/>
        <w:t>существо понятия алгоритма; примеры алгоритмов;</w:t>
      </w:r>
    </w:p>
    <w:p w:rsidR="00B32724" w:rsidRPr="00FF4C23" w:rsidRDefault="00B32724" w:rsidP="00B32724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firstLine="0"/>
        <w:rPr>
          <w:color w:val="000000"/>
        </w:rPr>
      </w:pPr>
      <w:r w:rsidRPr="00FF4C23">
        <w:rPr>
          <w:color w:val="000000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B32724" w:rsidRPr="00B32724" w:rsidRDefault="00B32724" w:rsidP="00B32724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firstLine="0"/>
        <w:rPr>
          <w:color w:val="000000"/>
        </w:rPr>
      </w:pPr>
      <w:r w:rsidRPr="00FF4C23">
        <w:rPr>
          <w:color w:val="000000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B32724" w:rsidRPr="00FF4C23" w:rsidRDefault="00B32724" w:rsidP="00B32724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firstLine="0"/>
        <w:rPr>
          <w:color w:val="000000"/>
        </w:rPr>
      </w:pPr>
      <w:r w:rsidRPr="00FF4C23">
        <w:rPr>
          <w:color w:val="000000"/>
        </w:rPr>
        <w:t>как потребности практики привели математическую науку к необходимости расширения понятия числа;</w:t>
      </w:r>
    </w:p>
    <w:p w:rsidR="00B32724" w:rsidRPr="00FF4C23" w:rsidRDefault="00B32724" w:rsidP="00B32724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firstLine="0"/>
        <w:rPr>
          <w:color w:val="000000"/>
        </w:rPr>
      </w:pPr>
      <w:r w:rsidRPr="00FF4C23">
        <w:rPr>
          <w:color w:val="000000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B32724" w:rsidRPr="00FF4C23" w:rsidRDefault="00B32724" w:rsidP="00B32724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567" w:firstLine="0"/>
        <w:rPr>
          <w:color w:val="000000"/>
        </w:rPr>
      </w:pPr>
      <w:r w:rsidRPr="00FF4C23">
        <w:rPr>
          <w:color w:val="000000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B32724" w:rsidRPr="001E3B85" w:rsidRDefault="00B32724" w:rsidP="00B32724">
      <w:pPr>
        <w:pStyle w:val="a3"/>
        <w:shd w:val="clear" w:color="auto" w:fill="FFFFFF"/>
        <w:tabs>
          <w:tab w:val="num" w:pos="567"/>
        </w:tabs>
        <w:spacing w:before="0" w:beforeAutospacing="0" w:after="0" w:afterAutospacing="0"/>
        <w:ind w:left="567"/>
        <w:rPr>
          <w:color w:val="000000"/>
        </w:rPr>
      </w:pPr>
      <w:r w:rsidRPr="001E3B85">
        <w:rPr>
          <w:bCs/>
          <w:color w:val="000000"/>
        </w:rPr>
        <w:t>уметь</w:t>
      </w:r>
      <w:r>
        <w:rPr>
          <w:bCs/>
          <w:color w:val="000000"/>
        </w:rPr>
        <w:t>:</w:t>
      </w:r>
    </w:p>
    <w:p w:rsidR="00B32724" w:rsidRPr="00FF4C23" w:rsidRDefault="00B32724" w:rsidP="00B32724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567" w:firstLine="0"/>
        <w:rPr>
          <w:color w:val="000000"/>
        </w:rPr>
      </w:pPr>
      <w:r w:rsidRPr="00FF4C23">
        <w:rPr>
          <w:color w:val="000000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B32724" w:rsidRPr="00FF4C23" w:rsidRDefault="00B32724" w:rsidP="00B32724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ind w:left="567" w:firstLine="0"/>
        <w:rPr>
          <w:color w:val="000000"/>
        </w:rPr>
      </w:pPr>
      <w:r w:rsidRPr="00FF4C23">
        <w:rPr>
          <w:color w:val="000000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</w:t>
      </w:r>
    </w:p>
    <w:p w:rsidR="00B32724" w:rsidRPr="00FF4C23" w:rsidRDefault="00B32724" w:rsidP="00B32724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ind w:left="567" w:firstLine="0"/>
        <w:rPr>
          <w:color w:val="000000"/>
        </w:rPr>
      </w:pPr>
      <w:r w:rsidRPr="00FF4C23">
        <w:rPr>
          <w:color w:val="000000"/>
        </w:rPr>
        <w:t>выполнять тождественные преобразования рациональных выражений;</w:t>
      </w:r>
      <w:r w:rsidRPr="00FF4C23">
        <w:rPr>
          <w:rStyle w:val="apple-converted-space"/>
          <w:color w:val="000000"/>
        </w:rPr>
        <w:t> </w:t>
      </w:r>
      <w:r w:rsidRPr="00FF4C23">
        <w:rPr>
          <w:color w:val="000000"/>
        </w:rPr>
        <w:br/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  <w:r w:rsidRPr="00FF4C23">
        <w:rPr>
          <w:color w:val="000000"/>
        </w:rPr>
        <w:br/>
        <w:t xml:space="preserve">решать линейные, квадратные уравнения и рациональные уравнения, сводящиеся к </w:t>
      </w:r>
      <w:r w:rsidRPr="00FF4C23">
        <w:rPr>
          <w:color w:val="000000"/>
        </w:rPr>
        <w:lastRenderedPageBreak/>
        <w:t>ним, системы двух линейных уравнений и несложные нелинейные системы;</w:t>
      </w:r>
      <w:r w:rsidRPr="00FF4C23">
        <w:rPr>
          <w:color w:val="000000"/>
        </w:rPr>
        <w:br/>
        <w:t>решать линейные и квадратные неравенства с одной переменной и их системы;</w:t>
      </w:r>
    </w:p>
    <w:p w:rsidR="00B32724" w:rsidRPr="00FF4C23" w:rsidRDefault="00B32724" w:rsidP="00B32724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ind w:left="567" w:firstLine="0"/>
        <w:rPr>
          <w:color w:val="000000"/>
        </w:rPr>
      </w:pPr>
      <w:r w:rsidRPr="00FF4C23">
        <w:rPr>
          <w:color w:val="000000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  <w:r w:rsidRPr="00FF4C23">
        <w:rPr>
          <w:color w:val="000000"/>
        </w:rPr>
        <w:br/>
        <w:t xml:space="preserve">изображать числа точками </w:t>
      </w:r>
      <w:proofErr w:type="gramStart"/>
      <w:r w:rsidRPr="00FF4C23">
        <w:rPr>
          <w:color w:val="000000"/>
        </w:rPr>
        <w:t>на</w:t>
      </w:r>
      <w:proofErr w:type="gramEnd"/>
      <w:r w:rsidRPr="00FF4C23">
        <w:rPr>
          <w:color w:val="000000"/>
        </w:rPr>
        <w:t xml:space="preserve"> координатной прямой;</w:t>
      </w:r>
    </w:p>
    <w:p w:rsidR="00B32724" w:rsidRPr="00FF4C23" w:rsidRDefault="00B32724" w:rsidP="00B32724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ind w:left="567" w:firstLine="0"/>
        <w:rPr>
          <w:color w:val="000000"/>
        </w:rPr>
      </w:pPr>
      <w:r w:rsidRPr="00FF4C23">
        <w:rPr>
          <w:color w:val="000000"/>
        </w:rPr>
        <w:t>определять координаты точки плоскости, строить точки с заданными координатами</w:t>
      </w:r>
    </w:p>
    <w:p w:rsidR="00B32724" w:rsidRPr="00FF4C23" w:rsidRDefault="00B32724" w:rsidP="00B32724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ind w:left="567" w:firstLine="0"/>
        <w:rPr>
          <w:color w:val="000000"/>
        </w:rPr>
      </w:pPr>
      <w:r w:rsidRPr="00FF4C23">
        <w:rPr>
          <w:color w:val="000000"/>
        </w:rPr>
        <w:t>изображать множество решений линейного неравенства;</w:t>
      </w:r>
    </w:p>
    <w:p w:rsidR="00B32724" w:rsidRPr="00FF4C23" w:rsidRDefault="00B32724" w:rsidP="00B32724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ind w:left="567" w:firstLine="0"/>
        <w:rPr>
          <w:color w:val="000000"/>
        </w:rPr>
      </w:pPr>
      <w:r w:rsidRPr="00FF4C23">
        <w:rPr>
          <w:color w:val="000000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B32724" w:rsidRPr="00FF4C23" w:rsidRDefault="00B32724" w:rsidP="00B32724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ind w:left="567" w:firstLine="0"/>
        <w:rPr>
          <w:color w:val="000000"/>
        </w:rPr>
      </w:pPr>
      <w:r w:rsidRPr="00FF4C23">
        <w:rPr>
          <w:color w:val="000000"/>
        </w:rPr>
        <w:t>находить значения функции, заданной формулой, таблицей, графиком по ее аргументу</w:t>
      </w:r>
    </w:p>
    <w:p w:rsidR="00B32724" w:rsidRPr="00FF4C23" w:rsidRDefault="00B32724" w:rsidP="00B32724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ind w:left="567" w:firstLine="0"/>
        <w:rPr>
          <w:color w:val="000000"/>
        </w:rPr>
      </w:pPr>
      <w:r w:rsidRPr="00FF4C23">
        <w:rPr>
          <w:color w:val="000000"/>
        </w:rPr>
        <w:t>находить значение аргумента по значению функции, заданной графиком или таблицей;</w:t>
      </w:r>
    </w:p>
    <w:p w:rsidR="00B32724" w:rsidRPr="00FF4C23" w:rsidRDefault="00B32724" w:rsidP="00B32724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ind w:left="567" w:firstLine="0"/>
        <w:rPr>
          <w:color w:val="000000"/>
        </w:rPr>
      </w:pPr>
      <w:r w:rsidRPr="00FF4C23">
        <w:rPr>
          <w:color w:val="000000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B32724" w:rsidRPr="00FF4C23" w:rsidRDefault="00B32724" w:rsidP="00B32724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567" w:firstLine="0"/>
        <w:rPr>
          <w:color w:val="000000"/>
        </w:rPr>
      </w:pPr>
      <w:r w:rsidRPr="00FF4C23">
        <w:rPr>
          <w:color w:val="000000"/>
        </w:rPr>
        <w:t>описывать свойства изученных функций, строить их графики;</w:t>
      </w:r>
    </w:p>
    <w:p w:rsidR="00B32724" w:rsidRPr="001E3B85" w:rsidRDefault="00B32724" w:rsidP="00B32724">
      <w:pPr>
        <w:pStyle w:val="a3"/>
        <w:shd w:val="clear" w:color="auto" w:fill="FFFFFF"/>
        <w:tabs>
          <w:tab w:val="num" w:pos="567"/>
        </w:tabs>
        <w:spacing w:before="0" w:beforeAutospacing="0" w:after="0" w:afterAutospacing="0"/>
        <w:ind w:left="567"/>
        <w:rPr>
          <w:color w:val="000000"/>
        </w:rPr>
      </w:pPr>
      <w:r w:rsidRPr="001E3B85">
        <w:rPr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E3B85">
        <w:rPr>
          <w:bCs/>
          <w:color w:val="000000"/>
        </w:rPr>
        <w:t>для</w:t>
      </w:r>
      <w:proofErr w:type="gramEnd"/>
      <w:r w:rsidRPr="001E3B85">
        <w:rPr>
          <w:bCs/>
          <w:color w:val="000000"/>
        </w:rPr>
        <w:t>:</w:t>
      </w:r>
    </w:p>
    <w:p w:rsidR="00B32724" w:rsidRDefault="00B32724" w:rsidP="00B32724">
      <w:pPr>
        <w:pStyle w:val="a3"/>
        <w:numPr>
          <w:ilvl w:val="0"/>
          <w:numId w:val="5"/>
        </w:numPr>
        <w:shd w:val="clear" w:color="auto" w:fill="FFFFFF"/>
        <w:tabs>
          <w:tab w:val="num" w:pos="567"/>
        </w:tabs>
        <w:spacing w:before="0" w:beforeAutospacing="0" w:after="0" w:afterAutospacing="0"/>
        <w:ind w:left="567" w:firstLine="0"/>
        <w:rPr>
          <w:color w:val="000000"/>
        </w:rPr>
      </w:pPr>
      <w:r w:rsidRPr="00FF4C23">
        <w:rPr>
          <w:color w:val="000000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B32724" w:rsidRDefault="00B32724" w:rsidP="00B32724">
      <w:pPr>
        <w:pStyle w:val="a3"/>
        <w:numPr>
          <w:ilvl w:val="0"/>
          <w:numId w:val="5"/>
        </w:numPr>
        <w:shd w:val="clear" w:color="auto" w:fill="FFFFFF"/>
        <w:tabs>
          <w:tab w:val="num" w:pos="567"/>
        </w:tabs>
        <w:spacing w:before="0" w:beforeAutospacing="0" w:after="0" w:afterAutospacing="0"/>
        <w:ind w:left="567" w:firstLine="0"/>
        <w:rPr>
          <w:color w:val="000000"/>
        </w:rPr>
      </w:pPr>
      <w:r w:rsidRPr="00FF4C23">
        <w:rPr>
          <w:rStyle w:val="apple-converted-space"/>
          <w:color w:val="000000"/>
        </w:rPr>
        <w:t> </w:t>
      </w:r>
      <w:r w:rsidRPr="00FF4C23">
        <w:rPr>
          <w:color w:val="000000"/>
        </w:rPr>
        <w:t xml:space="preserve">моделирования практических ситуаций и </w:t>
      </w:r>
      <w:proofErr w:type="gramStart"/>
      <w:r w:rsidRPr="00FF4C23">
        <w:rPr>
          <w:color w:val="000000"/>
        </w:rPr>
        <w:t>исследовании</w:t>
      </w:r>
      <w:proofErr w:type="gramEnd"/>
      <w:r w:rsidRPr="00FF4C23">
        <w:rPr>
          <w:color w:val="000000"/>
        </w:rPr>
        <w:t xml:space="preserve"> построенных моделей с использованием аппарата алгебры;</w:t>
      </w:r>
    </w:p>
    <w:p w:rsidR="00B32724" w:rsidRPr="00B32724" w:rsidRDefault="00B32724" w:rsidP="00B32724">
      <w:pPr>
        <w:pStyle w:val="a3"/>
        <w:numPr>
          <w:ilvl w:val="0"/>
          <w:numId w:val="5"/>
        </w:numPr>
        <w:shd w:val="clear" w:color="auto" w:fill="FFFFFF"/>
        <w:tabs>
          <w:tab w:val="num" w:pos="567"/>
        </w:tabs>
        <w:spacing w:before="0" w:beforeAutospacing="0" w:after="0" w:afterAutospacing="0"/>
        <w:ind w:left="567" w:firstLine="0"/>
        <w:rPr>
          <w:color w:val="000000"/>
        </w:rPr>
      </w:pPr>
      <w:r w:rsidRPr="00FF4C23">
        <w:rPr>
          <w:color w:val="000000"/>
        </w:rPr>
        <w:t>описания зависимостей между физическими величинами соответствующими формулами при исследовании несложных практических ситуаций; интерпретации графиков реальны</w:t>
      </w:r>
      <w:r>
        <w:rPr>
          <w:color w:val="000000"/>
        </w:rPr>
        <w:t>х зависимостей между величинами.</w:t>
      </w:r>
    </w:p>
    <w:p w:rsidR="00B32724" w:rsidRPr="00B32724" w:rsidRDefault="00B32724" w:rsidP="00B32724">
      <w:pPr>
        <w:pStyle w:val="a4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B32724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B32724" w:rsidRDefault="00B32724" w:rsidP="00B32724">
      <w:pPr>
        <w:spacing w:after="0"/>
        <w:ind w:left="567"/>
        <w:jc w:val="both"/>
      </w:pPr>
      <w:r>
        <w:t xml:space="preserve">Федеральный  базисный  учебный план для  общеобразовательных учреждений Российской Федерации предусматривает обязательное изучение   математики (алгебра)  на этапе основного  общего  образования  в 9 классе в </w:t>
      </w:r>
      <w:r w:rsidRPr="00CF1174">
        <w:rPr>
          <w:color w:val="FF0000"/>
        </w:rPr>
        <w:t>объеме  105 часа.</w:t>
      </w:r>
      <w:r>
        <w:t xml:space="preserve"> Согласно  календарному учебному  графику и расписанию уроков  </w:t>
      </w:r>
      <w:r>
        <w:rPr>
          <w:color w:val="FF0000"/>
        </w:rPr>
        <w:t>на  2019-2020</w:t>
      </w:r>
      <w:r w:rsidRPr="00CF1174">
        <w:rPr>
          <w:color w:val="FF0000"/>
        </w:rPr>
        <w:t xml:space="preserve">  учебный</w:t>
      </w:r>
      <w:r>
        <w:t xml:space="preserve"> год в МБОУ </w:t>
      </w:r>
      <w:proofErr w:type="spellStart"/>
      <w:r>
        <w:t>Тацинская</w:t>
      </w:r>
      <w:proofErr w:type="spellEnd"/>
      <w:r>
        <w:t xml:space="preserve"> СОШ № 1  курс    </w:t>
      </w:r>
      <w:r w:rsidRPr="00CF1174">
        <w:rPr>
          <w:color w:val="FF0000"/>
        </w:rPr>
        <w:t>реализуется  за  100 часа.</w:t>
      </w:r>
      <w:r>
        <w:t xml:space="preserve"> Учебный материал  изучается в полном  объеме.</w:t>
      </w:r>
    </w:p>
    <w:p w:rsidR="00B32724" w:rsidRDefault="00B32724" w:rsidP="00B32724">
      <w:pPr>
        <w:ind w:left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СОДЕРЖАНИЕ УЧЕБНОГО ПРЕДМЕТА</w:t>
      </w:r>
    </w:p>
    <w:p w:rsidR="00B32724" w:rsidRDefault="00B32724" w:rsidP="00B32724">
      <w:pPr>
        <w:pStyle w:val="a3"/>
        <w:shd w:val="clear" w:color="auto" w:fill="FFFFFF"/>
        <w:spacing w:before="0" w:beforeAutospacing="0" w:after="0" w:afterAutospacing="0"/>
        <w:ind w:left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Повторение курса алгебры 8 класса. (9 часов)</w:t>
      </w:r>
    </w:p>
    <w:p w:rsidR="00B32724" w:rsidRDefault="00B32724" w:rsidP="00B32724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000000"/>
        </w:rPr>
      </w:pPr>
    </w:p>
    <w:p w:rsidR="00B32724" w:rsidRPr="00B32724" w:rsidRDefault="00B32724" w:rsidP="00B32724">
      <w:pPr>
        <w:pStyle w:val="a3"/>
        <w:shd w:val="clear" w:color="auto" w:fill="FFFFFF"/>
        <w:spacing w:before="0" w:beforeAutospacing="0" w:after="0" w:afterAutospacing="0"/>
        <w:ind w:left="567"/>
        <w:jc w:val="both"/>
      </w:pPr>
      <w:r w:rsidRPr="007D2710">
        <w:t>Выражения и их преобразования.</w:t>
      </w:r>
      <w:r>
        <w:t xml:space="preserve"> Квадратные корни. </w:t>
      </w:r>
      <w:proofErr w:type="spellStart"/>
      <w:r>
        <w:t>Уравнения</w:t>
      </w:r>
      <w:proofErr w:type="gramStart"/>
      <w:r>
        <w:t>.</w:t>
      </w:r>
      <w:r w:rsidRPr="007D2710">
        <w:t>К</w:t>
      </w:r>
      <w:proofErr w:type="gramEnd"/>
      <w:r w:rsidRPr="007D2710">
        <w:t>вадратичная</w:t>
      </w:r>
      <w:proofErr w:type="spellEnd"/>
      <w:r w:rsidRPr="007D2710">
        <w:t xml:space="preserve"> функция, её свойства и </w:t>
      </w:r>
      <w:proofErr w:type="spellStart"/>
      <w:r w:rsidRPr="007D2710">
        <w:t>график</w:t>
      </w:r>
      <w:r>
        <w:t>.</w:t>
      </w:r>
      <w:r w:rsidRPr="007D2710">
        <w:t>Неравенства.Системы</w:t>
      </w:r>
      <w:proofErr w:type="spellEnd"/>
      <w:r w:rsidRPr="007D2710">
        <w:t xml:space="preserve"> уравнений с двумя неизвестными.</w:t>
      </w:r>
      <w:r>
        <w:t xml:space="preserve"> </w:t>
      </w:r>
      <w:r w:rsidRPr="007D2710">
        <w:t>Системы неравенств с одним неизвестным.</w:t>
      </w:r>
    </w:p>
    <w:p w:rsidR="00B32724" w:rsidRPr="00B32724" w:rsidRDefault="00B32724" w:rsidP="00B32724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Степень с рациональным показателем. (23 часа)</w:t>
      </w:r>
    </w:p>
    <w:p w:rsidR="00B32724" w:rsidRDefault="00B32724" w:rsidP="00B32724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>
        <w:rPr>
          <w:color w:val="000000"/>
        </w:rPr>
        <w:t>Степень с целым показателем и её свойства. Возведение числового неравенства в степень с натуральным показателем. Корень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n-й</w:t>
      </w:r>
      <w:proofErr w:type="spellEnd"/>
      <w:r>
        <w:rPr>
          <w:color w:val="000000"/>
        </w:rPr>
        <w:t xml:space="preserve"> степени, степень с рациональным показателем.</w:t>
      </w:r>
    </w:p>
    <w:p w:rsidR="00B32724" w:rsidRPr="00B32724" w:rsidRDefault="00B32724" w:rsidP="00B32724">
      <w:pPr>
        <w:ind w:left="567"/>
        <w:jc w:val="both"/>
        <w:rPr>
          <w:rFonts w:eastAsia="Calibri"/>
          <w:lang w:eastAsia="en-US"/>
        </w:rPr>
      </w:pPr>
      <w:r w:rsidRPr="00F72B0F">
        <w:rPr>
          <w:rFonts w:eastAsia="Calibri"/>
          <w:iCs/>
          <w:lang w:eastAsia="en-US"/>
        </w:rPr>
        <w:t xml:space="preserve">Основная цель </w:t>
      </w:r>
      <w:r w:rsidRPr="00F72B0F">
        <w:rPr>
          <w:rFonts w:eastAsia="Calibri"/>
          <w:lang w:eastAsia="en-US"/>
        </w:rPr>
        <w:t xml:space="preserve">— сформировать понятие степени с целым показателем; </w:t>
      </w:r>
      <w:proofErr w:type="spellStart"/>
      <w:r w:rsidRPr="00F72B0F">
        <w:rPr>
          <w:rFonts w:eastAsia="Calibri"/>
          <w:lang w:eastAsia="en-US"/>
        </w:rPr>
        <w:t>выработатьумение</w:t>
      </w:r>
      <w:proofErr w:type="spellEnd"/>
      <w:r w:rsidRPr="00F72B0F">
        <w:rPr>
          <w:rFonts w:eastAsia="Calibri"/>
          <w:lang w:eastAsia="en-US"/>
        </w:rPr>
        <w:t xml:space="preserve"> выполнять преобразования простейших выражений, содержащих степень с </w:t>
      </w:r>
      <w:proofErr w:type="spellStart"/>
      <w:r w:rsidRPr="00F72B0F">
        <w:rPr>
          <w:rFonts w:eastAsia="Calibri"/>
          <w:lang w:eastAsia="en-US"/>
        </w:rPr>
        <w:t>целымпоказателем</w:t>
      </w:r>
      <w:proofErr w:type="spellEnd"/>
      <w:r w:rsidRPr="00F72B0F">
        <w:rPr>
          <w:rFonts w:eastAsia="Calibri"/>
          <w:lang w:eastAsia="en-US"/>
        </w:rPr>
        <w:t>; ввести поня</w:t>
      </w:r>
      <w:r>
        <w:rPr>
          <w:rFonts w:eastAsia="Calibri"/>
          <w:lang w:eastAsia="en-US"/>
        </w:rPr>
        <w:t xml:space="preserve">тия корня </w:t>
      </w:r>
      <w:r>
        <w:rPr>
          <w:rFonts w:eastAsia="Calibri"/>
          <w:lang w:val="en-US" w:eastAsia="en-US"/>
        </w:rPr>
        <w:t>n</w:t>
      </w:r>
      <w:r w:rsidRPr="00F72B0F">
        <w:rPr>
          <w:rFonts w:eastAsia="Calibri"/>
          <w:lang w:eastAsia="en-US"/>
        </w:rPr>
        <w:t>-</w:t>
      </w:r>
      <w:proofErr w:type="spellStart"/>
      <w:r w:rsidRPr="00F72B0F">
        <w:rPr>
          <w:rFonts w:eastAsia="Calibri"/>
          <w:lang w:eastAsia="en-US"/>
        </w:rPr>
        <w:t>й</w:t>
      </w:r>
      <w:proofErr w:type="spellEnd"/>
      <w:r w:rsidRPr="00F72B0F">
        <w:rPr>
          <w:rFonts w:eastAsia="Calibri"/>
          <w:lang w:eastAsia="en-US"/>
        </w:rPr>
        <w:t xml:space="preserve"> степени и степени с рациональным показателем.</w:t>
      </w:r>
    </w:p>
    <w:p w:rsidR="00B32724" w:rsidRDefault="00B32724" w:rsidP="00B32724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Степенная функция. (25 часов)</w:t>
      </w:r>
    </w:p>
    <w:p w:rsidR="00B32724" w:rsidRDefault="00B32724" w:rsidP="00B32724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>
        <w:rPr>
          <w:color w:val="000000"/>
        </w:rPr>
        <w:lastRenderedPageBreak/>
        <w:t>Область определения функции. Возрастание и убывание функции. Чётность и нечётность функции. Функция</w:t>
      </w:r>
      <w:r>
        <w:rPr>
          <w:rStyle w:val="apple-converted-space"/>
          <w:color w:val="000000"/>
        </w:rPr>
        <w:t> </w:t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419100" cy="371475"/>
            <wp:effectExtent l="0" t="0" r="0" b="0"/>
            <wp:docPr id="3" name="Рисунок 32" descr="hello_html_5beae5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ello_html_5beae549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.</w:t>
      </w:r>
    </w:p>
    <w:p w:rsidR="00B32724" w:rsidRPr="00B32724" w:rsidRDefault="00B32724" w:rsidP="00B32724">
      <w:pPr>
        <w:ind w:left="567"/>
        <w:jc w:val="both"/>
        <w:rPr>
          <w:rFonts w:eastAsia="Calibri"/>
          <w:lang w:eastAsia="en-US"/>
        </w:rPr>
      </w:pPr>
      <w:r w:rsidRPr="00F72B0F">
        <w:rPr>
          <w:rFonts w:eastAsia="Calibri"/>
          <w:iCs/>
          <w:lang w:eastAsia="en-US"/>
        </w:rPr>
        <w:t xml:space="preserve">Основная цель </w:t>
      </w:r>
      <w:r w:rsidRPr="00F72B0F">
        <w:rPr>
          <w:rFonts w:eastAsia="Calibri"/>
          <w:lang w:eastAsia="en-US"/>
        </w:rPr>
        <w:t>— выработать умение исследовать по заданному графику функции у = х</w:t>
      </w:r>
      <w:proofErr w:type="gramStart"/>
      <w:r w:rsidRPr="00F72B0F">
        <w:rPr>
          <w:rFonts w:eastAsia="Calibri"/>
          <w:vertAlign w:val="superscript"/>
          <w:lang w:eastAsia="en-US"/>
        </w:rPr>
        <w:t>2</w:t>
      </w:r>
      <w:proofErr w:type="gramEnd"/>
      <w:r w:rsidRPr="00F72B0F">
        <w:rPr>
          <w:rFonts w:eastAsia="Calibri"/>
          <w:lang w:eastAsia="en-US"/>
        </w:rPr>
        <w:t xml:space="preserve">, </w:t>
      </w:r>
      <w:proofErr w:type="spellStart"/>
      <w:r w:rsidRPr="00F72B0F">
        <w:rPr>
          <w:rFonts w:eastAsia="Calibri"/>
          <w:lang w:eastAsia="en-US"/>
        </w:rPr>
        <w:t>у=</w:t>
      </w:r>
      <w:proofErr w:type="spellEnd"/>
      <w:r w:rsidRPr="00F72B0F">
        <w:rPr>
          <w:rFonts w:eastAsia="Calibri"/>
          <w:lang w:eastAsia="en-US"/>
        </w:rPr>
        <w:t xml:space="preserve"> х</w:t>
      </w:r>
      <w:r w:rsidRPr="00F72B0F">
        <w:rPr>
          <w:rFonts w:eastAsia="Calibri"/>
          <w:vertAlign w:val="superscript"/>
          <w:lang w:eastAsia="en-US"/>
        </w:rPr>
        <w:t>3</w:t>
      </w:r>
      <w:r w:rsidRPr="00F72B0F">
        <w:rPr>
          <w:rFonts w:eastAsia="Calibri"/>
          <w:lang w:eastAsia="en-US"/>
        </w:rPr>
        <w:t>, у=1/</w:t>
      </w:r>
      <w:proofErr w:type="spellStart"/>
      <w:r w:rsidRPr="00F72B0F">
        <w:rPr>
          <w:rFonts w:eastAsia="Calibri"/>
          <w:lang w:eastAsia="en-US"/>
        </w:rPr>
        <w:t>x</w:t>
      </w:r>
      <w:proofErr w:type="spellEnd"/>
      <w:r w:rsidRPr="00F72B0F">
        <w:rPr>
          <w:rFonts w:eastAsia="Calibri"/>
          <w:lang w:eastAsia="en-US"/>
        </w:rPr>
        <w:t>, y=x</w:t>
      </w:r>
      <w:r w:rsidRPr="00F72B0F">
        <w:rPr>
          <w:rFonts w:eastAsia="Calibri"/>
          <w:vertAlign w:val="superscript"/>
          <w:lang w:eastAsia="en-US"/>
        </w:rPr>
        <w:t>1/2</w:t>
      </w:r>
      <w:r w:rsidRPr="00F72B0F">
        <w:rPr>
          <w:rFonts w:eastAsia="Calibri"/>
          <w:lang w:eastAsia="en-US"/>
        </w:rPr>
        <w:t xml:space="preserve">, </w:t>
      </w:r>
      <w:proofErr w:type="spellStart"/>
      <w:r w:rsidRPr="00F72B0F">
        <w:rPr>
          <w:rFonts w:eastAsia="Calibri"/>
          <w:lang w:eastAsia="en-US"/>
        </w:rPr>
        <w:t>y=k</w:t>
      </w:r>
      <w:proofErr w:type="spellEnd"/>
      <w:r w:rsidRPr="00F72B0F">
        <w:rPr>
          <w:rFonts w:eastAsia="Calibri"/>
          <w:lang w:eastAsia="en-US"/>
        </w:rPr>
        <w:t>/</w:t>
      </w:r>
      <w:proofErr w:type="spellStart"/>
      <w:r w:rsidRPr="00F72B0F">
        <w:rPr>
          <w:rFonts w:eastAsia="Calibri"/>
          <w:lang w:eastAsia="en-US"/>
        </w:rPr>
        <w:t>x</w:t>
      </w:r>
      <w:proofErr w:type="spellEnd"/>
      <w:r w:rsidRPr="00F72B0F">
        <w:rPr>
          <w:rFonts w:eastAsia="Calibri"/>
          <w:lang w:eastAsia="en-US"/>
        </w:rPr>
        <w:t>, y=ax</w:t>
      </w:r>
      <w:r w:rsidRPr="00F72B0F">
        <w:rPr>
          <w:rFonts w:eastAsia="Calibri"/>
          <w:vertAlign w:val="superscript"/>
          <w:lang w:eastAsia="en-US"/>
        </w:rPr>
        <w:t>2</w:t>
      </w:r>
      <w:r w:rsidRPr="00F72B0F">
        <w:rPr>
          <w:rFonts w:eastAsia="Calibri"/>
          <w:lang w:eastAsia="en-US"/>
        </w:rPr>
        <w:t>+bx+c.</w:t>
      </w:r>
    </w:p>
    <w:p w:rsidR="00B32724" w:rsidRDefault="00B32724" w:rsidP="00B32724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Прогрессии.  (17 часов)</w:t>
      </w:r>
    </w:p>
    <w:p w:rsidR="00B32724" w:rsidRDefault="00B32724" w:rsidP="00B32724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B32724" w:rsidRDefault="00B32724" w:rsidP="00B32724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>
        <w:rPr>
          <w:color w:val="000000"/>
        </w:rPr>
        <w:t>Числовая последовательность. Арифметическая и геометрическая прогрессии. Формулы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n-го члена и суммы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n</w:t>
      </w:r>
      <w:proofErr w:type="spellEnd"/>
      <w:r>
        <w:rPr>
          <w:rStyle w:val="apple-converted-space"/>
          <w:color w:val="000000"/>
        </w:rPr>
        <w:t> </w:t>
      </w:r>
      <w:r>
        <w:rPr>
          <w:color w:val="000000"/>
        </w:rPr>
        <w:t>первых членов арифметической и геометрической прогрессии.</w:t>
      </w:r>
    </w:p>
    <w:p w:rsidR="00B32724" w:rsidRPr="00B32724" w:rsidRDefault="00B32724" w:rsidP="00B32724">
      <w:pPr>
        <w:ind w:left="567"/>
        <w:jc w:val="both"/>
        <w:rPr>
          <w:rFonts w:eastAsia="Calibri"/>
          <w:lang w:eastAsia="en-US"/>
        </w:rPr>
      </w:pPr>
      <w:r w:rsidRPr="0064091D">
        <w:rPr>
          <w:rFonts w:eastAsia="Calibri"/>
          <w:iCs/>
          <w:lang w:eastAsia="en-US"/>
        </w:rPr>
        <w:t xml:space="preserve">Основная цель </w:t>
      </w:r>
      <w:r w:rsidRPr="0064091D">
        <w:rPr>
          <w:rFonts w:eastAsia="Calibri"/>
          <w:lang w:eastAsia="en-US"/>
        </w:rPr>
        <w:t xml:space="preserve">— познакомить учащихся с понятиями </w:t>
      </w:r>
      <w:proofErr w:type="gramStart"/>
      <w:r w:rsidRPr="0064091D">
        <w:rPr>
          <w:rFonts w:eastAsia="Calibri"/>
          <w:lang w:eastAsia="en-US"/>
        </w:rPr>
        <w:t>арифметической</w:t>
      </w:r>
      <w:proofErr w:type="gramEnd"/>
      <w:r w:rsidRPr="0064091D">
        <w:rPr>
          <w:rFonts w:eastAsia="Calibri"/>
          <w:lang w:eastAsia="en-US"/>
        </w:rPr>
        <w:t xml:space="preserve"> и </w:t>
      </w:r>
      <w:proofErr w:type="spellStart"/>
      <w:r w:rsidRPr="0064091D">
        <w:rPr>
          <w:rFonts w:eastAsia="Calibri"/>
          <w:lang w:eastAsia="en-US"/>
        </w:rPr>
        <w:t>геометрическойпрогрессий</w:t>
      </w:r>
      <w:proofErr w:type="spellEnd"/>
      <w:r w:rsidRPr="0064091D">
        <w:rPr>
          <w:rFonts w:eastAsia="Calibri"/>
          <w:lang w:eastAsia="en-US"/>
        </w:rPr>
        <w:t>.</w:t>
      </w:r>
    </w:p>
    <w:p w:rsidR="00B32724" w:rsidRDefault="00B32724" w:rsidP="00B32724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Случайные события.  (7 часов)</w:t>
      </w:r>
    </w:p>
    <w:p w:rsidR="00B32724" w:rsidRDefault="00B32724" w:rsidP="00B32724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B32724" w:rsidRDefault="00B32724" w:rsidP="00B32724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>
        <w:rPr>
          <w:color w:val="000000"/>
        </w:rPr>
        <w:t>События невозможные, достоверные, случайные. Совместные и несовместные события. Равновозможные события. Классическое определение вероятности события. Представление о геометрической вероятности. Решение вероятностных задач с помощью комбинаторики. Противоположные события и их вероятности. Относительная частота и закон больших чисел. Тактика игр, справедливые и несправедливые игры.</w:t>
      </w:r>
    </w:p>
    <w:p w:rsidR="00B32724" w:rsidRPr="0064091D" w:rsidRDefault="00B32724" w:rsidP="00B32724">
      <w:pPr>
        <w:spacing w:after="0"/>
        <w:ind w:left="567"/>
        <w:jc w:val="both"/>
        <w:rPr>
          <w:rFonts w:eastAsia="Calibri"/>
          <w:lang w:eastAsia="en-US"/>
        </w:rPr>
      </w:pPr>
      <w:r w:rsidRPr="0064091D">
        <w:rPr>
          <w:rFonts w:eastAsia="Calibri"/>
          <w:iCs/>
          <w:lang w:eastAsia="en-US"/>
        </w:rPr>
        <w:t xml:space="preserve">Основная цель </w:t>
      </w:r>
      <w:r w:rsidRPr="0064091D">
        <w:rPr>
          <w:rFonts w:eastAsia="Calibri"/>
          <w:lang w:eastAsia="en-US"/>
        </w:rPr>
        <w:t xml:space="preserve">— познакомить учащихся с различными видами событий, с </w:t>
      </w:r>
      <w:proofErr w:type="spellStart"/>
      <w:r w:rsidRPr="0064091D">
        <w:rPr>
          <w:rFonts w:eastAsia="Calibri"/>
          <w:lang w:eastAsia="en-US"/>
        </w:rPr>
        <w:t>понятиемвероятности</w:t>
      </w:r>
      <w:proofErr w:type="spellEnd"/>
      <w:r w:rsidRPr="0064091D">
        <w:rPr>
          <w:rFonts w:eastAsia="Calibri"/>
          <w:lang w:eastAsia="en-US"/>
        </w:rPr>
        <w:t xml:space="preserve"> события и с различными подходами к определению этого </w:t>
      </w:r>
      <w:proofErr w:type="spellStart"/>
      <w:r w:rsidRPr="0064091D">
        <w:rPr>
          <w:rFonts w:eastAsia="Calibri"/>
          <w:lang w:eastAsia="en-US"/>
        </w:rPr>
        <w:t>понятия</w:t>
      </w:r>
      <w:proofErr w:type="gramStart"/>
      <w:r w:rsidRPr="0064091D">
        <w:rPr>
          <w:rFonts w:eastAsia="Calibri"/>
          <w:lang w:eastAsia="en-US"/>
        </w:rPr>
        <w:t>;с</w:t>
      </w:r>
      <w:proofErr w:type="gramEnd"/>
      <w:r w:rsidRPr="0064091D">
        <w:rPr>
          <w:rFonts w:eastAsia="Calibri"/>
          <w:lang w:eastAsia="en-US"/>
        </w:rPr>
        <w:t>формировать</w:t>
      </w:r>
      <w:proofErr w:type="spellEnd"/>
      <w:r w:rsidRPr="0064091D">
        <w:rPr>
          <w:rFonts w:eastAsia="Calibri"/>
          <w:lang w:eastAsia="en-US"/>
        </w:rPr>
        <w:t xml:space="preserve"> умения нахождения вероятности события, когда число </w:t>
      </w:r>
      <w:proofErr w:type="spellStart"/>
      <w:r w:rsidRPr="0064091D">
        <w:rPr>
          <w:rFonts w:eastAsia="Calibri"/>
          <w:lang w:eastAsia="en-US"/>
        </w:rPr>
        <w:t>равновозможныхисходов</w:t>
      </w:r>
      <w:proofErr w:type="spellEnd"/>
      <w:r w:rsidRPr="0064091D">
        <w:rPr>
          <w:rFonts w:eastAsia="Calibri"/>
          <w:lang w:eastAsia="en-US"/>
        </w:rPr>
        <w:t xml:space="preserve"> испытания очевидно; обучить нахождению вероятности I события </w:t>
      </w:r>
      <w:proofErr w:type="spellStart"/>
      <w:r w:rsidRPr="0064091D">
        <w:rPr>
          <w:rFonts w:eastAsia="Calibri"/>
          <w:lang w:eastAsia="en-US"/>
        </w:rPr>
        <w:t>послепроведения</w:t>
      </w:r>
      <w:proofErr w:type="spellEnd"/>
      <w:r w:rsidRPr="0064091D">
        <w:rPr>
          <w:rFonts w:eastAsia="Calibri"/>
          <w:lang w:eastAsia="en-US"/>
        </w:rPr>
        <w:t xml:space="preserve"> серии однотипных испытаний.</w:t>
      </w:r>
    </w:p>
    <w:p w:rsidR="00B32724" w:rsidRPr="00B32724" w:rsidRDefault="00B32724" w:rsidP="00B32724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Случайные величины.  (6 часов)</w:t>
      </w:r>
    </w:p>
    <w:p w:rsidR="00B32724" w:rsidRDefault="00B32724" w:rsidP="00B32724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>
        <w:rPr>
          <w:color w:val="000000"/>
        </w:rPr>
        <w:t>Таблицы распределения значений случайной величины. Наглядное представление распределения случайной величины: полигон частот, диаграммы круговые, линейные, столбчатые, гистограмма. Генеральная совокупность и выборка. Репрезентативная выборка. Характеристики выборки: размах, мода, медиана, среднее. Представление о законе нормального распределения.</w:t>
      </w:r>
    </w:p>
    <w:p w:rsidR="00B32724" w:rsidRPr="00B32724" w:rsidRDefault="00B32724" w:rsidP="00B32724">
      <w:pPr>
        <w:spacing w:after="0"/>
        <w:ind w:left="567"/>
        <w:jc w:val="both"/>
        <w:rPr>
          <w:rFonts w:eastAsia="Calibri"/>
          <w:lang w:eastAsia="en-US"/>
        </w:rPr>
      </w:pPr>
      <w:r w:rsidRPr="0064091D">
        <w:rPr>
          <w:rFonts w:eastAsia="Calibri"/>
          <w:iCs/>
          <w:lang w:eastAsia="en-US"/>
        </w:rPr>
        <w:t xml:space="preserve">Основная цель </w:t>
      </w:r>
      <w:r w:rsidRPr="0064091D">
        <w:rPr>
          <w:rFonts w:eastAsia="Calibri"/>
          <w:lang w:eastAsia="en-US"/>
        </w:rPr>
        <w:t xml:space="preserve">— сформировать представления о закономерностях в массовых </w:t>
      </w:r>
      <w:proofErr w:type="spellStart"/>
      <w:r w:rsidRPr="0064091D">
        <w:rPr>
          <w:rFonts w:eastAsia="Calibri"/>
          <w:lang w:eastAsia="en-US"/>
        </w:rPr>
        <w:t>случайныхявлениях</w:t>
      </w:r>
      <w:proofErr w:type="spellEnd"/>
      <w:r w:rsidRPr="0064091D">
        <w:rPr>
          <w:rFonts w:eastAsia="Calibri"/>
          <w:lang w:eastAsia="en-US"/>
        </w:rPr>
        <w:t xml:space="preserve">; выработать умение сбора и наглядного представления статистических </w:t>
      </w:r>
      <w:proofErr w:type="spellStart"/>
      <w:r w:rsidRPr="0064091D">
        <w:rPr>
          <w:rFonts w:eastAsia="Calibri"/>
          <w:lang w:eastAsia="en-US"/>
        </w:rPr>
        <w:t>данных</w:t>
      </w:r>
      <w:proofErr w:type="gramStart"/>
      <w:r w:rsidRPr="0064091D">
        <w:rPr>
          <w:rFonts w:eastAsia="Calibri"/>
          <w:lang w:eastAsia="en-US"/>
        </w:rPr>
        <w:t>;о</w:t>
      </w:r>
      <w:proofErr w:type="gramEnd"/>
      <w:r w:rsidRPr="0064091D">
        <w:rPr>
          <w:rFonts w:eastAsia="Calibri"/>
          <w:lang w:eastAsia="en-US"/>
        </w:rPr>
        <w:t>бучить</w:t>
      </w:r>
      <w:proofErr w:type="spellEnd"/>
      <w:r w:rsidRPr="0064091D">
        <w:rPr>
          <w:rFonts w:eastAsia="Calibri"/>
          <w:lang w:eastAsia="en-US"/>
        </w:rPr>
        <w:t xml:space="preserve"> нахождению центральных тенденций выборки.</w:t>
      </w:r>
    </w:p>
    <w:p w:rsidR="00B32724" w:rsidRDefault="00B32724" w:rsidP="00B32724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</w:rPr>
      </w:pPr>
      <w:r w:rsidRPr="0064091D">
        <w:rPr>
          <w:b/>
        </w:rPr>
        <w:t>Множества</w:t>
      </w:r>
      <w:r>
        <w:rPr>
          <w:b/>
        </w:rPr>
        <w:t>. Л</w:t>
      </w:r>
      <w:r w:rsidRPr="007D2710">
        <w:rPr>
          <w:b/>
        </w:rPr>
        <w:t xml:space="preserve">огика. </w:t>
      </w:r>
      <w:r>
        <w:rPr>
          <w:b/>
        </w:rPr>
        <w:t>(</w:t>
      </w:r>
      <w:r w:rsidRPr="007D2710">
        <w:rPr>
          <w:b/>
        </w:rPr>
        <w:t>5 час</w:t>
      </w:r>
      <w:r>
        <w:rPr>
          <w:b/>
        </w:rPr>
        <w:t>ов)</w:t>
      </w:r>
    </w:p>
    <w:p w:rsidR="00B32724" w:rsidRPr="0064091D" w:rsidRDefault="00B32724" w:rsidP="00B32724">
      <w:pPr>
        <w:pStyle w:val="a3"/>
        <w:shd w:val="clear" w:color="auto" w:fill="FFFFFF"/>
        <w:spacing w:before="0" w:beforeAutospacing="0" w:after="0" w:afterAutospacing="0"/>
        <w:ind w:left="567"/>
        <w:jc w:val="both"/>
      </w:pPr>
      <w:proofErr w:type="spellStart"/>
      <w:r w:rsidRPr="007D2710">
        <w:t>Множества</w:t>
      </w:r>
      <w:proofErr w:type="gramStart"/>
      <w:r>
        <w:t>.</w:t>
      </w:r>
      <w:r w:rsidRPr="007D2710">
        <w:t>В</w:t>
      </w:r>
      <w:proofErr w:type="gramEnd"/>
      <w:r w:rsidRPr="007D2710">
        <w:t>ысказывания</w:t>
      </w:r>
      <w:proofErr w:type="spellEnd"/>
      <w:r w:rsidRPr="007D2710">
        <w:t xml:space="preserve">. </w:t>
      </w:r>
      <w:proofErr w:type="spellStart"/>
      <w:r w:rsidRPr="007D2710">
        <w:t>Теоремы</w:t>
      </w:r>
      <w:proofErr w:type="gramStart"/>
      <w:r w:rsidRPr="007D2710">
        <w:t>.У</w:t>
      </w:r>
      <w:proofErr w:type="gramEnd"/>
      <w:r w:rsidRPr="007D2710">
        <w:t>равнение</w:t>
      </w:r>
      <w:proofErr w:type="spellEnd"/>
      <w:r w:rsidRPr="007D2710">
        <w:t xml:space="preserve"> окружности. Уравнение  </w:t>
      </w:r>
      <w:proofErr w:type="spellStart"/>
      <w:r w:rsidRPr="007D2710">
        <w:t>прямой</w:t>
      </w:r>
      <w:proofErr w:type="gramStart"/>
      <w:r w:rsidRPr="007D2710">
        <w:t>.М</w:t>
      </w:r>
      <w:proofErr w:type="gramEnd"/>
      <w:r w:rsidRPr="007D2710">
        <w:t>ножество</w:t>
      </w:r>
      <w:proofErr w:type="spellEnd"/>
      <w:r w:rsidRPr="007D2710">
        <w:t xml:space="preserve"> точек на координатной плоскости.</w:t>
      </w:r>
    </w:p>
    <w:p w:rsidR="00B32724" w:rsidRPr="00B32724" w:rsidRDefault="00B32724" w:rsidP="00B32724">
      <w:pPr>
        <w:spacing w:after="0"/>
        <w:ind w:left="567"/>
        <w:jc w:val="both"/>
        <w:rPr>
          <w:rFonts w:eastAsia="Calibri"/>
          <w:lang w:eastAsia="en-US"/>
        </w:rPr>
      </w:pPr>
      <w:r w:rsidRPr="0064091D">
        <w:rPr>
          <w:rFonts w:eastAsia="Calibri"/>
          <w:iCs/>
          <w:lang w:eastAsia="en-US"/>
        </w:rPr>
        <w:t xml:space="preserve">Основная цель – </w:t>
      </w:r>
      <w:r w:rsidRPr="0064091D">
        <w:rPr>
          <w:rFonts w:eastAsia="Calibri"/>
          <w:lang w:eastAsia="en-US"/>
        </w:rPr>
        <w:t xml:space="preserve">формирование представлений о подмножестве, множестве, </w:t>
      </w:r>
      <w:proofErr w:type="spellStart"/>
      <w:r w:rsidRPr="0064091D">
        <w:rPr>
          <w:rFonts w:eastAsia="Calibri"/>
          <w:lang w:eastAsia="en-US"/>
        </w:rPr>
        <w:t>элементахмножества</w:t>
      </w:r>
      <w:proofErr w:type="spellEnd"/>
      <w:r w:rsidRPr="0064091D">
        <w:rPr>
          <w:rFonts w:eastAsia="Calibri"/>
          <w:lang w:eastAsia="en-US"/>
        </w:rPr>
        <w:t xml:space="preserve">, о характеристическом свойстве, о кругах Эйлера, о разности множеств, </w:t>
      </w:r>
      <w:proofErr w:type="spellStart"/>
      <w:r w:rsidRPr="0064091D">
        <w:rPr>
          <w:rFonts w:eastAsia="Calibri"/>
          <w:lang w:eastAsia="en-US"/>
        </w:rPr>
        <w:t>одополнении</w:t>
      </w:r>
      <w:proofErr w:type="spellEnd"/>
      <w:r w:rsidRPr="0064091D">
        <w:rPr>
          <w:rFonts w:eastAsia="Calibri"/>
          <w:lang w:eastAsia="en-US"/>
        </w:rPr>
        <w:t xml:space="preserve"> до множества, о числовые множества, пересечении и объединении </w:t>
      </w:r>
      <w:proofErr w:type="spellStart"/>
      <w:r w:rsidRPr="0064091D">
        <w:rPr>
          <w:rFonts w:eastAsia="Calibri"/>
          <w:lang w:eastAsia="en-US"/>
        </w:rPr>
        <w:t>множеств</w:t>
      </w:r>
      <w:proofErr w:type="gramStart"/>
      <w:r w:rsidRPr="0064091D">
        <w:rPr>
          <w:rFonts w:eastAsia="Calibri"/>
          <w:lang w:eastAsia="en-US"/>
        </w:rPr>
        <w:t>,с</w:t>
      </w:r>
      <w:proofErr w:type="gramEnd"/>
      <w:r w:rsidRPr="0064091D">
        <w:rPr>
          <w:rFonts w:eastAsia="Calibri"/>
          <w:lang w:eastAsia="en-US"/>
        </w:rPr>
        <w:t>овокупности</w:t>
      </w:r>
      <w:proofErr w:type="spellEnd"/>
      <w:r w:rsidRPr="0064091D">
        <w:rPr>
          <w:rFonts w:eastAsia="Calibri"/>
          <w:lang w:eastAsia="en-US"/>
        </w:rPr>
        <w:t>.</w:t>
      </w:r>
    </w:p>
    <w:p w:rsidR="00B32724" w:rsidRDefault="00B32724" w:rsidP="00B32724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Повторение. Решение задач по курсу алгебры 7-9 классов.(6 часов)</w:t>
      </w:r>
    </w:p>
    <w:p w:rsidR="00866C47" w:rsidRDefault="00866C47" w:rsidP="00866C47">
      <w:pPr>
        <w:pStyle w:val="a3"/>
        <w:ind w:left="360"/>
        <w:rPr>
          <w:rStyle w:val="intro14"/>
          <w:b/>
          <w:color w:val="332B22"/>
        </w:rPr>
      </w:pPr>
      <w:r>
        <w:rPr>
          <w:rStyle w:val="intro14"/>
          <w:b/>
          <w:color w:val="332B22"/>
        </w:rPr>
        <w:t>Составитель.</w:t>
      </w:r>
    </w:p>
    <w:p w:rsidR="00866C47" w:rsidRDefault="00866C47" w:rsidP="00866C47">
      <w:pPr>
        <w:pStyle w:val="a3"/>
        <w:ind w:left="720"/>
        <w:rPr>
          <w:rStyle w:val="intro14"/>
          <w:b/>
          <w:color w:val="332B22"/>
        </w:rPr>
      </w:pPr>
      <w:r>
        <w:rPr>
          <w:rStyle w:val="intro14"/>
          <w:color w:val="332B22"/>
        </w:rPr>
        <w:t xml:space="preserve">Учитель математики  высшей </w:t>
      </w:r>
      <w:r>
        <w:rPr>
          <w:rStyle w:val="intro14"/>
          <w:color w:val="332B22"/>
          <w:sz w:val="22"/>
          <w:szCs w:val="22"/>
        </w:rPr>
        <w:t xml:space="preserve">квалификационной категории  </w:t>
      </w:r>
      <w:r>
        <w:rPr>
          <w:rStyle w:val="intro14"/>
          <w:color w:val="332B22"/>
        </w:rPr>
        <w:t>Петрова Анна Ивановна.</w:t>
      </w:r>
    </w:p>
    <w:p w:rsidR="00000000" w:rsidRDefault="00866C47" w:rsidP="00B32724">
      <w:pPr>
        <w:spacing w:after="0"/>
      </w:pPr>
      <w:r>
        <w:t xml:space="preserve"> 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F61"/>
    <w:multiLevelType w:val="hybridMultilevel"/>
    <w:tmpl w:val="2662006C"/>
    <w:lvl w:ilvl="0" w:tplc="124C39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355E1"/>
    <w:multiLevelType w:val="multilevel"/>
    <w:tmpl w:val="C41864F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A76879"/>
    <w:multiLevelType w:val="hybridMultilevel"/>
    <w:tmpl w:val="7D2220B2"/>
    <w:lvl w:ilvl="0" w:tplc="124C3966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6F2B1FD4"/>
    <w:multiLevelType w:val="hybridMultilevel"/>
    <w:tmpl w:val="9B2ECFA6"/>
    <w:lvl w:ilvl="0" w:tplc="62FE3D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60E518B"/>
    <w:multiLevelType w:val="multilevel"/>
    <w:tmpl w:val="143ECAD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724"/>
    <w:rsid w:val="00866C47"/>
    <w:rsid w:val="00B3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3272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32724"/>
  </w:style>
  <w:style w:type="paragraph" w:styleId="a5">
    <w:name w:val="Balloon Text"/>
    <w:basedOn w:val="a"/>
    <w:link w:val="a6"/>
    <w:uiPriority w:val="99"/>
    <w:semiHidden/>
    <w:unhideWhenUsed/>
    <w:rsid w:val="00B3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724"/>
    <w:rPr>
      <w:rFonts w:ascii="Tahoma" w:hAnsi="Tahoma" w:cs="Tahoma"/>
      <w:sz w:val="16"/>
      <w:szCs w:val="16"/>
    </w:rPr>
  </w:style>
  <w:style w:type="character" w:customStyle="1" w:styleId="intro14">
    <w:name w:val="intro14"/>
    <w:basedOn w:val="a0"/>
    <w:rsid w:val="00B32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</dc:creator>
  <cp:keywords/>
  <dc:description/>
  <cp:lastModifiedBy>Сама</cp:lastModifiedBy>
  <cp:revision>2</cp:revision>
  <dcterms:created xsi:type="dcterms:W3CDTF">2019-10-03T18:53:00Z</dcterms:created>
  <dcterms:modified xsi:type="dcterms:W3CDTF">2019-10-03T19:04:00Z</dcterms:modified>
</cp:coreProperties>
</file>